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741F4C" w:rsidRPr="00741F4C" w:rsidP="00741F4C" w14:paraId="25456B4A" w14:textId="593C7EE2">
      <w:pPr>
        <w:tabs>
          <w:tab w:val="left" w:pos="0"/>
        </w:tabs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F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</w:p>
    <w:p w:rsidR="00741F4C" w:rsidRPr="00741F4C" w:rsidP="00741F4C" w14:paraId="70EE44C1" w14:textId="1163306C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1F4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1F4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ПРОЄКТ</w:t>
      </w:r>
    </w:p>
    <w:p w:rsidR="00741F4C" w:rsidRPr="00741F4C" w:rsidP="00741F4C" w14:paraId="7FD0A6AE" w14:textId="77777777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741F4C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356" w:type="dxa"/>
        <w:tblInd w:w="108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356"/>
      </w:tblGrid>
      <w:tr w14:paraId="05CE6242" w14:textId="77777777" w:rsidTr="001A04D5">
        <w:tblPrEx>
          <w:tblW w:w="9356" w:type="dxa"/>
          <w:tblInd w:w="108" w:type="dxa"/>
          <w:tblLook w:val="04A0"/>
        </w:tblPrEx>
        <w:tc>
          <w:tcPr>
            <w:tcW w:w="9356" w:type="dxa"/>
            <w:shd w:val="clear" w:color="auto" w:fill="auto"/>
          </w:tcPr>
          <w:p w:rsidR="00741F4C" w:rsidRPr="00741F4C" w:rsidP="00741F4C" w14:paraId="02976A1C" w14:textId="2586E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741F4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Pr="00741F4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741F4C" w:rsidRPr="00741F4C" w:rsidP="00741F4C" w14:paraId="599C264A" w14:textId="77777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741F4C" w:rsidRPr="00741F4C" w:rsidP="00741F4C" w14:paraId="5675CB13" w14:textId="77777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741F4C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(ПОЗАЧЕРГОВЕ ЗАСІДАННЯ)</w:t>
      </w:r>
    </w:p>
    <w:p w:rsidR="00741F4C" w:rsidRPr="00741F4C" w:rsidP="00741F4C" w14:paraId="7FFC7F86" w14:textId="77777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741F4C" w:rsidRPr="00741F4C" w:rsidP="00741F4C" w14:paraId="14B53FE7" w14:textId="77777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741F4C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741F4C" w:rsidRPr="00741F4C" w:rsidP="00741F4C" w14:paraId="08613D17" w14:textId="777777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1F4C" w:rsidRPr="00741F4C" w:rsidP="00741F4C" w14:paraId="1571495D" w14:textId="777777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1F4C" w:rsidRPr="00741F4C" w:rsidP="00741F4C" w14:paraId="36183C7E" w14:textId="2321A5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__________</w:t>
      </w:r>
      <w:r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 _____-82-VIІІ</w:t>
      </w:r>
    </w:p>
    <w:p w:rsidR="00741F4C" w:rsidRPr="00741F4C" w:rsidP="00741F4C" w14:paraId="5AD5811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F4C" w:rsidRPr="00741F4C" w:rsidP="00741F4C" w14:paraId="4BC64EF5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F4C" w:rsidRPr="00741F4C" w:rsidP="00741F4C" w14:paraId="11CFF3A9" w14:textId="7777777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1F4C">
        <w:rPr>
          <w:rFonts w:ascii="Times New Roman" w:eastAsia="Calibri" w:hAnsi="Times New Roman" w:cs="Times New Roman"/>
          <w:b/>
          <w:sz w:val="28"/>
          <w:szCs w:val="28"/>
        </w:rPr>
        <w:t xml:space="preserve">Про затвердження на посаду </w:t>
      </w:r>
    </w:p>
    <w:p w:rsidR="00741F4C" w:rsidRPr="00741F4C" w:rsidP="00741F4C" w14:paraId="71C34806" w14:textId="7777777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1F4C">
        <w:rPr>
          <w:rFonts w:ascii="Times New Roman" w:eastAsia="Calibri" w:hAnsi="Times New Roman" w:cs="Times New Roman"/>
          <w:b/>
          <w:sz w:val="28"/>
          <w:szCs w:val="28"/>
        </w:rPr>
        <w:t xml:space="preserve">заступника міського голови </w:t>
      </w:r>
    </w:p>
    <w:p w:rsidR="00741F4C" w:rsidRPr="00741F4C" w:rsidP="00741F4C" w14:paraId="6BAEFFC5" w14:textId="77777777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1F4C" w:rsidRPr="00741F4C" w:rsidP="00741F4C" w14:paraId="3397107E" w14:textId="77777777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1F4C" w:rsidRPr="00741F4C" w:rsidP="00741F4C" w14:paraId="45608937" w14:textId="77777777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F4C">
        <w:rPr>
          <w:rFonts w:ascii="Times New Roman" w:eastAsia="Calibri" w:hAnsi="Times New Roman" w:cs="Times New Roman"/>
          <w:sz w:val="28"/>
          <w:szCs w:val="28"/>
        </w:rPr>
        <w:t>Відповідно до частини першої статті 59</w:t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41F4C">
        <w:rPr>
          <w:rFonts w:ascii="Times New Roman" w:eastAsia="Calibri" w:hAnsi="Times New Roman" w:cs="Times New Roman"/>
          <w:sz w:val="28"/>
          <w:szCs w:val="28"/>
        </w:rPr>
        <w:t>Закону України «Про місцеве самоврядування в Україні», абзацу третього частини першої статті 10 Закону України «Про службу в органах місцевого самоврядування», міська рада</w:t>
      </w:r>
    </w:p>
    <w:p w:rsidR="00741F4C" w:rsidRPr="00741F4C" w:rsidP="00741F4C" w14:paraId="237CDBD9" w14:textId="7777777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1F4C" w:rsidRPr="00741F4C" w:rsidP="00741F4C" w14:paraId="080AD7A5" w14:textId="7777777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F4C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741F4C" w:rsidRPr="00741F4C" w:rsidP="00741F4C" w14:paraId="22FF972E" w14:textId="7777777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1F4C" w:rsidRPr="00741F4C" w:rsidP="00741F4C" w14:paraId="42578911" w14:textId="0842F966">
      <w:pPr>
        <w:numPr>
          <w:ilvl w:val="0"/>
          <w:numId w:val="1"/>
        </w:numPr>
        <w:spacing w:after="20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F4C">
        <w:rPr>
          <w:rFonts w:ascii="Times New Roman" w:eastAsia="Calibri" w:hAnsi="Times New Roman" w:cs="Times New Roman"/>
          <w:sz w:val="28"/>
          <w:szCs w:val="28"/>
        </w:rPr>
        <w:t xml:space="preserve">Затвердити на посаду заступника міського голови Бучанської міської ради </w:t>
      </w:r>
      <w:r w:rsidRPr="00741F4C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741F4C">
        <w:rPr>
          <w:rFonts w:ascii="Times New Roman" w:eastAsia="Calibri" w:hAnsi="Times New Roman" w:cs="Times New Roman"/>
          <w:sz w:val="28"/>
          <w:szCs w:val="28"/>
        </w:rPr>
        <w:t xml:space="preserve"> скликання Риженко Людмилу Володимирівну.</w:t>
      </w:r>
    </w:p>
    <w:p w:rsidR="00741F4C" w:rsidRPr="00741F4C" w:rsidP="00741F4C" w14:paraId="25A935A3" w14:textId="77777777">
      <w:pPr>
        <w:numPr>
          <w:ilvl w:val="0"/>
          <w:numId w:val="1"/>
        </w:numPr>
        <w:spacing w:after="20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F4C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ради покласти на Бучанського міського голову. </w:t>
      </w:r>
    </w:p>
    <w:p w:rsidR="00741F4C" w:rsidRPr="00741F4C" w:rsidP="00741F4C" w14:paraId="677B76BE" w14:textId="77777777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1F4C" w:rsidRPr="00741F4C" w:rsidP="00741F4C" w14:paraId="068750A3" w14:textId="77777777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1F4C" w:rsidRPr="00741F4C" w:rsidP="00741F4C" w14:paraId="102D2920" w14:textId="77777777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1F4C" w:rsidRPr="00741F4C" w:rsidP="00741F4C" w14:paraId="2F8F7509" w14:textId="7777777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41F4C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  <w:t>Анатолій ФЕДОРУК</w:t>
      </w:r>
    </w:p>
    <w:p w:rsidR="00741F4C" w14:paraId="53EB8032" w14:textId="72D6A2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751" w:type="dxa"/>
        <w:tblLook w:val="04A0"/>
      </w:tblPr>
      <w:tblGrid>
        <w:gridCol w:w="3369"/>
        <w:gridCol w:w="3191"/>
        <w:gridCol w:w="3191"/>
      </w:tblGrid>
      <w:tr w14:paraId="32C589F1" w14:textId="77777777" w:rsidTr="001A04D5">
        <w:tblPrEx>
          <w:tblW w:w="9751" w:type="dxa"/>
          <w:tblLook w:val="04A0"/>
        </w:tblPrEx>
        <w:tc>
          <w:tcPr>
            <w:tcW w:w="3369" w:type="dxa"/>
            <w:shd w:val="clear" w:color="auto" w:fill="auto"/>
            <w:vAlign w:val="center"/>
          </w:tcPr>
          <w:p w:rsidR="00741F4C" w:rsidRPr="000B79C9" w:rsidP="001A04D5" w14:paraId="3484AE15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Заступник міського голови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741F4C" w:rsidRPr="000B79C9" w:rsidP="001A04D5" w14:paraId="611727FB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741F4C" w:rsidRPr="000B79C9" w:rsidP="001A04D5" w14:paraId="5065A58B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__________________</w:t>
            </w:r>
          </w:p>
          <w:p w:rsidR="00741F4C" w:rsidRPr="000B79C9" w:rsidP="001A04D5" w14:paraId="668CABC5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__________________ 2025</w:t>
            </w:r>
          </w:p>
          <w:p w:rsidR="00741F4C" w:rsidRPr="000B79C9" w:rsidP="001A04D5" w14:paraId="3DA6A272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741F4C" w:rsidRPr="000B79C9" w:rsidP="001A04D5" w14:paraId="3CB2CF3F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Дмитро ЧЕЙЧУК</w:t>
            </w:r>
          </w:p>
        </w:tc>
      </w:tr>
      <w:tr w14:paraId="67EAFE21" w14:textId="77777777" w:rsidTr="001A04D5">
        <w:tblPrEx>
          <w:tblW w:w="9751" w:type="dxa"/>
          <w:tblLook w:val="04A0"/>
        </w:tblPrEx>
        <w:tc>
          <w:tcPr>
            <w:tcW w:w="3369" w:type="dxa"/>
            <w:shd w:val="clear" w:color="auto" w:fill="auto"/>
            <w:vAlign w:val="center"/>
          </w:tcPr>
          <w:p w:rsidR="00741F4C" w:rsidRPr="000B79C9" w:rsidP="001A04D5" w14:paraId="5F49A529" w14:textId="777777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Керуючий справами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741F4C" w:rsidRPr="000B79C9" w:rsidP="001A04D5" w14:paraId="27520218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741F4C" w:rsidRPr="000B79C9" w:rsidP="001A04D5" w14:paraId="1027114A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__________________</w:t>
            </w:r>
          </w:p>
          <w:p w:rsidR="00741F4C" w:rsidRPr="000B79C9" w:rsidP="001A04D5" w14:paraId="45CEEAB2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__________________ 2025</w:t>
            </w:r>
          </w:p>
          <w:p w:rsidR="00741F4C" w:rsidRPr="000B79C9" w:rsidP="001A04D5" w14:paraId="2E0E8BF4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741F4C" w:rsidRPr="000B79C9" w:rsidP="001A04D5" w14:paraId="7F1BC895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Дмитро ГАПЧЕНКО</w:t>
            </w:r>
          </w:p>
        </w:tc>
      </w:tr>
      <w:tr w14:paraId="10854B31" w14:textId="77777777" w:rsidTr="001A04D5">
        <w:tblPrEx>
          <w:tblW w:w="9751" w:type="dxa"/>
          <w:tblLook w:val="04A0"/>
        </w:tblPrEx>
        <w:tc>
          <w:tcPr>
            <w:tcW w:w="3369" w:type="dxa"/>
            <w:shd w:val="clear" w:color="auto" w:fill="auto"/>
            <w:vAlign w:val="center"/>
          </w:tcPr>
          <w:p w:rsidR="00741F4C" w:rsidRPr="000B79C9" w:rsidP="001A04D5" w14:paraId="260D65F4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  <w:p w:rsidR="00741F4C" w:rsidRPr="000B79C9" w:rsidP="001A04D5" w14:paraId="6B0D1363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Начальник відділу </w:t>
            </w:r>
          </w:p>
          <w:p w:rsidR="00741F4C" w:rsidRPr="000B79C9" w:rsidP="001A04D5" w14:paraId="6FAD9D52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бухгалтерського обліку та </w:t>
            </w:r>
          </w:p>
          <w:p w:rsidR="00741F4C" w:rsidRPr="000B79C9" w:rsidP="001A04D5" w14:paraId="72794367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фінансового забезпечення</w:t>
            </w:r>
          </w:p>
          <w:p w:rsidR="00741F4C" w:rsidRPr="000B79C9" w:rsidP="001A04D5" w14:paraId="311BC6EC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741F4C" w:rsidRPr="000B79C9" w:rsidP="001A04D5" w14:paraId="11AB12FF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741F4C" w:rsidRPr="000B79C9" w:rsidP="001A04D5" w14:paraId="6B046A25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__________________</w:t>
            </w:r>
          </w:p>
          <w:p w:rsidR="00741F4C" w:rsidRPr="000B79C9" w:rsidP="001A04D5" w14:paraId="2368FF69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__________________ 2025</w:t>
            </w:r>
          </w:p>
          <w:p w:rsidR="00741F4C" w:rsidRPr="000B79C9" w:rsidP="001A04D5" w14:paraId="0E1B1D43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741F4C" w:rsidRPr="000B79C9" w:rsidP="001A04D5" w14:paraId="413E5D12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Світлана ЯКУБЕНКО</w:t>
            </w:r>
          </w:p>
        </w:tc>
      </w:tr>
    </w:tbl>
    <w:p w:rsidR="006A0A8F" w:rsidRPr="00741F4C" w14:paraId="2F1A5540" w14:textId="77777777">
      <w:pPr>
        <w:rPr>
          <w:rFonts w:ascii="Times New Roman" w:hAnsi="Times New Roman" w:cs="Times New Roman"/>
          <w:sz w:val="28"/>
          <w:szCs w:val="28"/>
        </w:rPr>
      </w:pPr>
    </w:p>
    <w:sectPr w:rsidSect="00741F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7247627C"/>
    <w:multiLevelType w:val="hybridMultilevel"/>
    <w:tmpl w:val="6D1AE3F2"/>
    <w:lvl w:ilvl="0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865" w:hanging="360"/>
      </w:pPr>
    </w:lvl>
    <w:lvl w:ilvl="2" w:tentative="1">
      <w:start w:val="1"/>
      <w:numFmt w:val="lowerRoman"/>
      <w:lvlText w:val="%3."/>
      <w:lvlJc w:val="right"/>
      <w:pPr>
        <w:ind w:left="3585" w:hanging="180"/>
      </w:pPr>
    </w:lvl>
    <w:lvl w:ilvl="3" w:tentative="1">
      <w:start w:val="1"/>
      <w:numFmt w:val="decimal"/>
      <w:lvlText w:val="%4."/>
      <w:lvlJc w:val="left"/>
      <w:pPr>
        <w:ind w:left="4305" w:hanging="360"/>
      </w:pPr>
    </w:lvl>
    <w:lvl w:ilvl="4" w:tentative="1">
      <w:start w:val="1"/>
      <w:numFmt w:val="lowerLetter"/>
      <w:lvlText w:val="%5."/>
      <w:lvlJc w:val="left"/>
      <w:pPr>
        <w:ind w:left="5025" w:hanging="360"/>
      </w:pPr>
    </w:lvl>
    <w:lvl w:ilvl="5" w:tentative="1">
      <w:start w:val="1"/>
      <w:numFmt w:val="lowerRoman"/>
      <w:lvlText w:val="%6."/>
      <w:lvlJc w:val="right"/>
      <w:pPr>
        <w:ind w:left="5745" w:hanging="180"/>
      </w:pPr>
    </w:lvl>
    <w:lvl w:ilvl="6" w:tentative="1">
      <w:start w:val="1"/>
      <w:numFmt w:val="decimal"/>
      <w:lvlText w:val="%7."/>
      <w:lvlJc w:val="left"/>
      <w:pPr>
        <w:ind w:left="6465" w:hanging="360"/>
      </w:pPr>
    </w:lvl>
    <w:lvl w:ilvl="7" w:tentative="1">
      <w:start w:val="1"/>
      <w:numFmt w:val="lowerLetter"/>
      <w:lvlText w:val="%8."/>
      <w:lvlJc w:val="left"/>
      <w:pPr>
        <w:ind w:left="7185" w:hanging="360"/>
      </w:pPr>
    </w:lvl>
    <w:lvl w:ilvl="8" w:tentative="1">
      <w:start w:val="1"/>
      <w:numFmt w:val="lowerRoman"/>
      <w:lvlText w:val="%9."/>
      <w:lvlJc w:val="right"/>
      <w:pPr>
        <w:ind w:left="79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0F"/>
    <w:rsid w:val="000B79C9"/>
    <w:rsid w:val="001A04D5"/>
    <w:rsid w:val="006A0A8F"/>
    <w:rsid w:val="00741F4C"/>
    <w:rsid w:val="00A13C0F"/>
    <w:rsid w:val="00BA43E0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40AE795"/>
  <w15:chartTrackingRefBased/>
  <w15:docId w15:val="{69958B2B-4DFE-413D-B2DD-767496AC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637</Words>
  <Characters>364</Characters>
  <Application>Microsoft Office Word</Application>
  <DocSecurity>0</DocSecurity>
  <Lines>3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Volk</dc:creator>
  <cp:lastModifiedBy>Nataliia Volk</cp:lastModifiedBy>
  <cp:revision>3</cp:revision>
  <cp:lastPrinted>2025-10-07T09:01:00Z</cp:lastPrinted>
  <dcterms:created xsi:type="dcterms:W3CDTF">2025-10-07T08:59:00Z</dcterms:created>
  <dcterms:modified xsi:type="dcterms:W3CDTF">2025-10-07T10:13:00Z</dcterms:modified>
</cp:coreProperties>
</file>